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696566" w14:textId="77777777" w:rsidR="00952919" w:rsidRPr="00701002" w:rsidRDefault="00952919" w:rsidP="00952919">
      <w:pPr>
        <w:pStyle w:val="Heading1"/>
        <w:rPr>
          <w:rFonts w:eastAsia="Batang"/>
          <w:sz w:val="24"/>
          <w:szCs w:val="24"/>
          <w:u w:val="single"/>
        </w:rPr>
      </w:pPr>
      <w:r>
        <w:rPr>
          <w:rFonts w:eastAsia="Batang"/>
          <w:bCs w:val="0"/>
          <w:sz w:val="24"/>
          <w:szCs w:val="24"/>
          <w:u w:val="single"/>
        </w:rPr>
        <w:t xml:space="preserve">TEMPLATE: </w:t>
      </w:r>
      <w:r w:rsidRPr="00701002">
        <w:rPr>
          <w:rFonts w:eastAsia="Batang"/>
          <w:bCs w:val="0"/>
          <w:sz w:val="24"/>
          <w:szCs w:val="24"/>
          <w:u w:val="single"/>
        </w:rPr>
        <w:t>R</w:t>
      </w:r>
      <w:r w:rsidR="00401B29">
        <w:rPr>
          <w:rFonts w:eastAsia="Batang"/>
          <w:bCs w:val="0"/>
          <w:sz w:val="24"/>
          <w:szCs w:val="24"/>
          <w:u w:val="single"/>
        </w:rPr>
        <w:t>ecordkeeping Statement</w:t>
      </w:r>
    </w:p>
    <w:p w14:paraId="2A63C2E3" w14:textId="77777777" w:rsidR="00952919" w:rsidRDefault="00952919" w:rsidP="00952919">
      <w:pPr>
        <w:rPr>
          <w:rFonts w:eastAsia="Batang"/>
          <w:sz w:val="24"/>
          <w:szCs w:val="24"/>
        </w:rPr>
      </w:pPr>
    </w:p>
    <w:p w14:paraId="50384738" w14:textId="77777777" w:rsidR="00952919" w:rsidRPr="00701002" w:rsidRDefault="00952919" w:rsidP="00952919">
      <w:pPr>
        <w:jc w:val="both"/>
        <w:rPr>
          <w:rFonts w:ascii="Times New Roman" w:hAnsi="Times New Roman" w:cs="Times New Roman"/>
          <w:sz w:val="24"/>
          <w:szCs w:val="24"/>
        </w:rPr>
      </w:pPr>
      <w:r w:rsidRPr="00701002">
        <w:rPr>
          <w:rFonts w:ascii="Times New Roman" w:hAnsi="Times New Roman" w:cs="Times New Roman"/>
          <w:sz w:val="24"/>
          <w:szCs w:val="24"/>
        </w:rPr>
        <w:t>[</w:t>
      </w:r>
      <w:r w:rsidRPr="00701002">
        <w:rPr>
          <w:rFonts w:ascii="Times New Roman" w:hAnsi="Times New Roman" w:cs="Times New Roman"/>
          <w:color w:val="0070C0"/>
          <w:sz w:val="24"/>
          <w:szCs w:val="24"/>
        </w:rPr>
        <w:t>Insert name of individual responsible for recordkeeping</w:t>
      </w:r>
      <w:r w:rsidRPr="00701002">
        <w:rPr>
          <w:rFonts w:ascii="Times New Roman" w:hAnsi="Times New Roman" w:cs="Times New Roman"/>
          <w:sz w:val="24"/>
          <w:szCs w:val="24"/>
        </w:rPr>
        <w:t xml:space="preserve">] will be responsible for filing and maintaining all STC-related documentation including licenses, classifications, advisory opinions from the government, bills of lading and all other transactional information.  </w:t>
      </w:r>
    </w:p>
    <w:p w14:paraId="1A11177F" w14:textId="77777777" w:rsidR="00952919" w:rsidRPr="00701002" w:rsidRDefault="00952919" w:rsidP="00952919">
      <w:pPr>
        <w:jc w:val="both"/>
        <w:rPr>
          <w:rFonts w:ascii="Times New Roman" w:hAnsi="Times New Roman" w:cs="Times New Roman"/>
          <w:sz w:val="24"/>
          <w:szCs w:val="24"/>
        </w:rPr>
      </w:pPr>
      <w:r w:rsidRPr="00701002">
        <w:rPr>
          <w:rFonts w:ascii="Times New Roman" w:hAnsi="Times New Roman" w:cs="Times New Roman"/>
          <w:sz w:val="24"/>
          <w:szCs w:val="24"/>
        </w:rPr>
        <w:t>The files shall be maintained for 5 [</w:t>
      </w:r>
      <w:r w:rsidRPr="00701002">
        <w:rPr>
          <w:rFonts w:ascii="Times New Roman" w:hAnsi="Times New Roman" w:cs="Times New Roman"/>
          <w:color w:val="0070C0"/>
          <w:sz w:val="24"/>
          <w:szCs w:val="24"/>
        </w:rPr>
        <w:t>or country specific</w:t>
      </w:r>
      <w:r w:rsidRPr="00701002">
        <w:rPr>
          <w:rFonts w:ascii="Times New Roman" w:hAnsi="Times New Roman" w:cs="Times New Roman"/>
          <w:sz w:val="24"/>
          <w:szCs w:val="24"/>
        </w:rPr>
        <w:t>] years and will be located in [</w:t>
      </w:r>
      <w:r w:rsidRPr="00701002">
        <w:rPr>
          <w:rFonts w:ascii="Times New Roman" w:hAnsi="Times New Roman" w:cs="Times New Roman"/>
          <w:color w:val="0070C0"/>
          <w:sz w:val="24"/>
          <w:szCs w:val="24"/>
        </w:rPr>
        <w:t>Room X in Building Y</w:t>
      </w:r>
      <w:r w:rsidRPr="00701002">
        <w:rPr>
          <w:rFonts w:ascii="Times New Roman" w:hAnsi="Times New Roman" w:cs="Times New Roman"/>
          <w:sz w:val="24"/>
          <w:szCs w:val="24"/>
        </w:rPr>
        <w:t>].  [</w:t>
      </w:r>
      <w:r w:rsidRPr="00701002">
        <w:rPr>
          <w:rFonts w:ascii="Times New Roman" w:hAnsi="Times New Roman" w:cs="Times New Roman"/>
          <w:color w:val="0070C0"/>
          <w:sz w:val="24"/>
          <w:szCs w:val="24"/>
        </w:rPr>
        <w:t>Describe multiple locations if necessary including the physical location of any hardcopy files that may need to be sent to a warehouse due to space limitations</w:t>
      </w:r>
      <w:r w:rsidRPr="00701002">
        <w:rPr>
          <w:rFonts w:ascii="Times New Roman" w:hAnsi="Times New Roman" w:cs="Times New Roman"/>
          <w:sz w:val="24"/>
          <w:szCs w:val="24"/>
        </w:rPr>
        <w:t>].  The following personnel will have access to the files</w:t>
      </w:r>
    </w:p>
    <w:p w14:paraId="1CBF290C" w14:textId="77777777" w:rsidR="00952919" w:rsidRPr="00701002" w:rsidRDefault="00952919" w:rsidP="00952919">
      <w:pPr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701002">
        <w:rPr>
          <w:rFonts w:ascii="Times New Roman" w:hAnsi="Times New Roman" w:cs="Times New Roman"/>
          <w:color w:val="0070C0"/>
          <w:sz w:val="24"/>
          <w:szCs w:val="24"/>
        </w:rPr>
        <w:t>Name/Title and telephone</w:t>
      </w:r>
    </w:p>
    <w:p w14:paraId="6C9676E4" w14:textId="77777777" w:rsidR="00952919" w:rsidRPr="00701002" w:rsidRDefault="00952919" w:rsidP="00952919">
      <w:pPr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701002">
        <w:rPr>
          <w:rFonts w:ascii="Times New Roman" w:hAnsi="Times New Roman" w:cs="Times New Roman"/>
          <w:color w:val="0070C0"/>
          <w:sz w:val="24"/>
          <w:szCs w:val="24"/>
        </w:rPr>
        <w:t>Name/Title and telephone</w:t>
      </w:r>
    </w:p>
    <w:p w14:paraId="635BF83F" w14:textId="77777777" w:rsidR="00952919" w:rsidRPr="00701002" w:rsidRDefault="00952919" w:rsidP="00952919">
      <w:pPr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701002">
        <w:rPr>
          <w:rFonts w:ascii="Times New Roman" w:hAnsi="Times New Roman" w:cs="Times New Roman"/>
          <w:color w:val="0070C0"/>
          <w:sz w:val="24"/>
          <w:szCs w:val="24"/>
        </w:rPr>
        <w:t>Name/Title and telephone</w:t>
      </w:r>
    </w:p>
    <w:p w14:paraId="5A4F669F" w14:textId="77777777" w:rsidR="00952919" w:rsidRPr="00701002" w:rsidRDefault="00952919" w:rsidP="00952919">
      <w:pPr>
        <w:jc w:val="both"/>
        <w:rPr>
          <w:rFonts w:ascii="Times New Roman" w:hAnsi="Times New Roman" w:cs="Times New Roman"/>
          <w:sz w:val="24"/>
          <w:szCs w:val="24"/>
        </w:rPr>
      </w:pPr>
      <w:r w:rsidRPr="00701002">
        <w:rPr>
          <w:rFonts w:ascii="Times New Roman" w:hAnsi="Times New Roman" w:cs="Times New Roman"/>
          <w:sz w:val="24"/>
          <w:szCs w:val="24"/>
        </w:rPr>
        <w:t>[</w:t>
      </w:r>
      <w:r w:rsidRPr="00701002">
        <w:rPr>
          <w:rFonts w:ascii="Times New Roman" w:hAnsi="Times New Roman" w:cs="Times New Roman"/>
          <w:color w:val="0070C0"/>
          <w:sz w:val="24"/>
          <w:szCs w:val="24"/>
        </w:rPr>
        <w:t>and any other personnel or staff identified due to their related role or responsibility</w:t>
      </w:r>
      <w:r w:rsidRPr="00701002">
        <w:rPr>
          <w:rFonts w:ascii="Times New Roman" w:hAnsi="Times New Roman" w:cs="Times New Roman"/>
          <w:sz w:val="24"/>
          <w:szCs w:val="24"/>
        </w:rPr>
        <w:t>]</w:t>
      </w:r>
    </w:p>
    <w:p w14:paraId="3320C485" w14:textId="77777777" w:rsidR="00952919" w:rsidRPr="00701002" w:rsidRDefault="00952919" w:rsidP="00952919">
      <w:pPr>
        <w:jc w:val="both"/>
        <w:rPr>
          <w:rFonts w:ascii="Times New Roman" w:hAnsi="Times New Roman" w:cs="Times New Roman"/>
          <w:sz w:val="24"/>
          <w:szCs w:val="24"/>
        </w:rPr>
      </w:pPr>
      <w:r w:rsidRPr="00701002">
        <w:rPr>
          <w:rFonts w:ascii="Times New Roman" w:hAnsi="Times New Roman" w:cs="Times New Roman"/>
          <w:sz w:val="24"/>
          <w:szCs w:val="24"/>
        </w:rPr>
        <w:t>If you have any questions regarding [</w:t>
      </w:r>
      <w:r w:rsidRPr="00701002">
        <w:rPr>
          <w:rFonts w:ascii="Times New Roman" w:hAnsi="Times New Roman" w:cs="Times New Roman"/>
          <w:color w:val="0070C0"/>
          <w:sz w:val="24"/>
          <w:szCs w:val="24"/>
        </w:rPr>
        <w:t>insert enterprise name</w:t>
      </w:r>
      <w:r w:rsidRPr="00701002">
        <w:rPr>
          <w:rFonts w:ascii="Times New Roman" w:hAnsi="Times New Roman" w:cs="Times New Roman"/>
          <w:sz w:val="24"/>
          <w:szCs w:val="24"/>
        </w:rPr>
        <w:t>] documentation requirements, please contact [</w:t>
      </w:r>
      <w:r w:rsidRPr="00701002">
        <w:rPr>
          <w:rFonts w:ascii="Times New Roman" w:hAnsi="Times New Roman" w:cs="Times New Roman"/>
          <w:color w:val="0070C0"/>
          <w:sz w:val="24"/>
          <w:szCs w:val="24"/>
        </w:rPr>
        <w:t>Insert name of individual responsible for recordkeeping</w:t>
      </w:r>
      <w:r w:rsidRPr="00701002">
        <w:rPr>
          <w:rFonts w:ascii="Times New Roman" w:hAnsi="Times New Roman" w:cs="Times New Roman"/>
          <w:sz w:val="24"/>
          <w:szCs w:val="24"/>
        </w:rPr>
        <w:t>] at the telephone number above.</w:t>
      </w:r>
    </w:p>
    <w:p w14:paraId="0B1FE53B" w14:textId="77777777" w:rsidR="00952919" w:rsidRPr="00701002" w:rsidRDefault="00952919" w:rsidP="0095291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1A9C3C6" w14:textId="77777777" w:rsidR="00952919" w:rsidRPr="00701002" w:rsidRDefault="00952919" w:rsidP="00952919">
      <w:pPr>
        <w:jc w:val="both"/>
        <w:rPr>
          <w:rFonts w:ascii="Times New Roman" w:hAnsi="Times New Roman" w:cs="Times New Roman"/>
          <w:sz w:val="24"/>
          <w:szCs w:val="24"/>
        </w:rPr>
      </w:pPr>
      <w:r w:rsidRPr="00701002">
        <w:rPr>
          <w:rFonts w:ascii="Times New Roman" w:hAnsi="Times New Roman" w:cs="Times New Roman"/>
          <w:sz w:val="24"/>
          <w:szCs w:val="24"/>
        </w:rPr>
        <w:t>Sincerely,</w:t>
      </w:r>
    </w:p>
    <w:p w14:paraId="48C87DBD" w14:textId="77777777" w:rsidR="00952919" w:rsidRPr="00701002" w:rsidRDefault="00952919" w:rsidP="0095291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8C8A56" w14:textId="77777777" w:rsidR="00952919" w:rsidRPr="00701002" w:rsidRDefault="00952919" w:rsidP="00952919">
      <w:pPr>
        <w:jc w:val="both"/>
        <w:rPr>
          <w:rFonts w:ascii="Times New Roman" w:hAnsi="Times New Roman" w:cs="Times New Roman"/>
          <w:sz w:val="24"/>
          <w:szCs w:val="24"/>
        </w:rPr>
      </w:pPr>
      <w:r w:rsidRPr="008E25B5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color w:val="0070C0"/>
          <w:sz w:val="24"/>
          <w:szCs w:val="24"/>
        </w:rPr>
        <w:t>To be s</w:t>
      </w:r>
      <w:r w:rsidRPr="008E25B5">
        <w:rPr>
          <w:rFonts w:ascii="Times New Roman" w:hAnsi="Times New Roman" w:cs="Times New Roman"/>
          <w:color w:val="0070C0"/>
          <w:sz w:val="24"/>
          <w:szCs w:val="24"/>
        </w:rPr>
        <w:t>igned and communicated by the CCO</w:t>
      </w:r>
      <w:r>
        <w:rPr>
          <w:rFonts w:ascii="Times New Roman" w:hAnsi="Times New Roman" w:cs="Times New Roman"/>
          <w:sz w:val="24"/>
          <w:szCs w:val="24"/>
        </w:rPr>
        <w:t>]</w:t>
      </w:r>
    </w:p>
    <w:p w14:paraId="00A3D472" w14:textId="77777777" w:rsidR="001A5F84" w:rsidRPr="00952919" w:rsidRDefault="001A5F84">
      <w:pPr>
        <w:rPr>
          <w:rFonts w:ascii="Arial Narrow" w:hAnsi="Arial Narrow" w:cs="Arial"/>
          <w:b/>
          <w:i/>
          <w:highlight w:val="yellow"/>
        </w:rPr>
      </w:pPr>
    </w:p>
    <w:sectPr w:rsidR="001A5F84" w:rsidRPr="0095291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2919"/>
    <w:rsid w:val="001A5F84"/>
    <w:rsid w:val="00401B29"/>
    <w:rsid w:val="00476AFD"/>
    <w:rsid w:val="0057401F"/>
    <w:rsid w:val="005C356A"/>
    <w:rsid w:val="00717E0E"/>
    <w:rsid w:val="00931D37"/>
    <w:rsid w:val="00952919"/>
    <w:rsid w:val="00C7385E"/>
    <w:rsid w:val="00FA72E6"/>
    <w:rsid w:val="00FC1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D78E5"/>
  <w15:docId w15:val="{681DC591-A01C-4497-9A6E-EB09FC65F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2919"/>
  </w:style>
  <w:style w:type="paragraph" w:styleId="Heading1">
    <w:name w:val="heading 1"/>
    <w:basedOn w:val="Normal"/>
    <w:next w:val="Normal"/>
    <w:link w:val="Heading1Char"/>
    <w:uiPriority w:val="99"/>
    <w:qFormat/>
    <w:rsid w:val="00952919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952919"/>
    <w:rPr>
      <w:rFonts w:ascii="Times New Roman" w:eastAsia="Times New Roman" w:hAnsi="Times New Roman" w:cs="Times New Roman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RYAN L. CATHIE</dc:creator>
  <cp:lastModifiedBy>Maia Vipp-Osa</cp:lastModifiedBy>
  <cp:revision>2</cp:revision>
  <dcterms:created xsi:type="dcterms:W3CDTF">2023-06-27T09:05:00Z</dcterms:created>
  <dcterms:modified xsi:type="dcterms:W3CDTF">2023-06-27T09:05:00Z</dcterms:modified>
</cp:coreProperties>
</file>